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7054" w:type="dxa"/>
        <w:tblLook w:val="04A0"/>
      </w:tblPr>
      <w:tblGrid>
        <w:gridCol w:w="4502"/>
      </w:tblGrid>
      <w:tr w:rsidR="00564699" w:rsidTr="00564699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564699" w:rsidRPr="00564699" w:rsidRDefault="00564699" w:rsidP="00564699">
            <w:pPr>
              <w:shd w:val="clear" w:color="auto" w:fill="FFFFFF"/>
              <w:spacing w:line="39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6469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Қазақстан </w:t>
            </w:r>
            <w:proofErr w:type="spellStart"/>
            <w:r w:rsidRPr="0056469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56469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56469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Білім</w:t>
            </w:r>
            <w:proofErr w:type="spellEnd"/>
            <w:r w:rsidRPr="0056469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және ғылым министрінің</w:t>
            </w:r>
            <w:r w:rsidRPr="0056469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  <w:t>2015 жылғы 7 сәуірдегі</w:t>
            </w:r>
            <w:r w:rsidRPr="0056469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  <w:t>№ 172 бұйрығына 1-қосымша</w:t>
            </w:r>
          </w:p>
          <w:p w:rsidR="00564699" w:rsidRDefault="00564699" w:rsidP="00564699">
            <w:pPr>
              <w:spacing w:line="390" w:lineRule="atLeast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64699" w:rsidRPr="00564699" w:rsidRDefault="00564699" w:rsidP="00564699">
      <w:pPr>
        <w:shd w:val="clear" w:color="auto" w:fill="FFFFFF"/>
        <w:spacing w:after="0" w:line="39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4699" w:rsidRPr="00564699" w:rsidRDefault="00564699" w:rsidP="00564699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"</w:t>
      </w:r>
      <w:proofErr w:type="spellStart"/>
      <w:r w:rsidRPr="005646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Мектепке</w:t>
      </w:r>
      <w:proofErr w:type="spellEnd"/>
      <w:r w:rsidRPr="005646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дейінгі</w:t>
      </w:r>
      <w:proofErr w:type="spellEnd"/>
      <w:r w:rsidRPr="005646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балалар</w:t>
      </w:r>
      <w:proofErr w:type="spellEnd"/>
      <w:r w:rsidRPr="005646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ұйымдарына </w:t>
      </w:r>
      <w:proofErr w:type="spellStart"/>
      <w:r w:rsidRPr="005646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жіберу</w:t>
      </w:r>
      <w:proofErr w:type="spellEnd"/>
      <w:r w:rsidRPr="005646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үшін </w:t>
      </w:r>
      <w:proofErr w:type="spellStart"/>
      <w:r w:rsidRPr="005646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мектепке</w:t>
      </w:r>
      <w:proofErr w:type="spellEnd"/>
      <w:r w:rsidRPr="005646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дейінгі</w:t>
      </w:r>
      <w:proofErr w:type="spellEnd"/>
      <w:r w:rsidRPr="005646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(7 жасқа </w:t>
      </w:r>
      <w:proofErr w:type="spellStart"/>
      <w:r w:rsidRPr="005646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дейін</w:t>
      </w:r>
      <w:proofErr w:type="spellEnd"/>
      <w:r w:rsidRPr="005646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) жастағы </w:t>
      </w:r>
      <w:proofErr w:type="spellStart"/>
      <w:r w:rsidRPr="005646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балаларды</w:t>
      </w:r>
      <w:proofErr w:type="spellEnd"/>
      <w:r w:rsidRPr="005646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кезекке</w:t>
      </w:r>
      <w:proofErr w:type="spellEnd"/>
      <w:r w:rsidRPr="005646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қою" </w:t>
      </w:r>
      <w:proofErr w:type="spellStart"/>
      <w:r w:rsidRPr="005646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көрсетілетін қызмет стандарты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Ескерту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Стандарт жаңа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редакцияда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– ҚР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Білім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және ғылым министрінің 11.10.2017 </w:t>
      </w:r>
      <w:hyperlink r:id="rId4" w:anchor="z3" w:history="1">
        <w:r w:rsidRPr="0056469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№ 518</w:t>
        </w:r>
      </w:hyperlink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алғашқы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ресми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жарияланған күнінен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кейін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күнтізбелік он күн өткен соң қолданысқа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енгізіледі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 бұйрығымен</w:t>
      </w:r>
    </w:p>
    <w:p w:rsidR="00564699" w:rsidRPr="00564699" w:rsidRDefault="00564699" w:rsidP="00564699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1-тарау. </w:t>
      </w:r>
      <w:proofErr w:type="spellStart"/>
      <w:r w:rsidRPr="005646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Жалпы</w:t>
      </w:r>
      <w:proofErr w:type="spellEnd"/>
      <w:r w:rsidRPr="005646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ережелер</w:t>
      </w:r>
      <w:proofErr w:type="spellEnd"/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1. "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Мектепке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дейінгі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балалар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ұйымдарына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жіберу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үшін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мектепке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дейінгі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(7 жасқа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дейін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) жастағы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балаларды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кезекке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қою"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көрсетілетін қызметі (бұдан әрі –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көрсетілетін қызмет).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2.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көрсетілетін қызмет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стандартын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Қазақстан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Республикасы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Білім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және ғылым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министрлігі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(бұдан әрі –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Министрлік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 әзірледі.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3.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көрсетілетін қызметті облыстардың, Астана және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Алматы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қалаларының, аудандардың (облыстық маңызы бар қалалардың)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жергілікті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атқарушы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органдары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қаладағы аудандардың, аудандық маңызы бар қалалардың, кенттердің, ауылдардың, ауылдық округтердің әкімдері (бұдан әрі – көрсетілетін қызметті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беруші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 көрсетеді.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Өтінішті қабылдау және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қызметті көрсету нәтижесін беру: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1) көрсетілетін қызметті берушінің кеңсесі;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2) "Азаматтарға арналған үкімет"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корпорациясы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 коммерциялық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емес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акционерлік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қоғамы (бұдан әрі -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корпорация);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3) "электрондық үкіметтің"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веб-порталы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: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www.egov.kz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(бұдан әрі – портал) арқылы жүзеге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асырылады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564699" w:rsidRPr="00564699" w:rsidRDefault="00564699" w:rsidP="00564699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2-тарау. </w:t>
      </w:r>
      <w:proofErr w:type="spellStart"/>
      <w:r w:rsidRPr="005646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қызметті көрсету тәртібі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4.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қызмет көрсету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мерзімдері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1) көрсетілетін қызметті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берушіге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корпорацияға, порталға жүгінген сәтінен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бастап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– 30 минут;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2) көрсетілетін қызметті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берушіге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немесе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корпорацияға құжаттар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топтамасын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тапсыру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үшін күтудің рұқсат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етілген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ең ұзақ уақыты – 15 минут;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3) көрсетілетін қызметті берушінің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немесе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корпорацияның қызмет көрсетуінің рұқсат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етілген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ең ұзақ уақыты – 15 минут.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5.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қызмет көрсету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нысаны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: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электронды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(толық автоматтандырылған) және (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немесе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 қағаз түрінде.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6.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қызмет көрсетудің нәтижесі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кезекке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қою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туралы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хабарлама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беру (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ерікті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нысанда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),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орын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болған жағдайда –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мектепке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дейінгі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ұйымға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жолдама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беру (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ерікті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нысанда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)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немесе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осы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көрсетілетін қызмет стандартының </w:t>
      </w:r>
      <w:hyperlink r:id="rId5" w:anchor="z57" w:history="1">
        <w:r w:rsidRPr="0056469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10-тармағында</w:t>
        </w:r>
      </w:hyperlink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белгіленген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қызметті көрсетуден бас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тарту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туралы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дәлелді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жауап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болып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табылады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Көрсетілетін қызметті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берушіге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немесе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корпорацияға жүгінгенде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қызмет көрсетудің нәтижесі көрсетілетін қызметті берушінің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кезектілікті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басқарудың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арнайы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ақпараттық жүйесі арқылы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ресімделеді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және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электронды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құжат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нысанында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көрсетілетін қызметті алушыға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жолданады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Портал арқылы жүгінгенде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қызмет көрсету нәтижесі көрсетілетін қызметті алушыға көрсетілетін қызметті берушінің уәкілетті тұлғасының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электронды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цифрлық </w:t>
      </w: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қолтаңбасымен (бұдан әрі – ЭЦҚ) расталған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электронды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құжат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нысанында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"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жеке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кабинетке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жолданады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қызметті көрсету нәтижесін ұсыну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нысаны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: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электронды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және (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немесе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 қағаз түрінде.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7.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қызмет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жеке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тұлғаларға (бұдан әрі - көрсетілетін қызметті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алушы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)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тегін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көрсетіледі.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Бірінші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кезекті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орынды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алуға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мыналар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құқылы: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1) заңды өкілдері мүгедек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болып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табылатын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балалар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2) ата-анасының қамқорлығынсыз қалған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балалар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және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жетім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балалар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3) көп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балалы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отбасылардан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шыққан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балалар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4)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ерекше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білім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беруді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қажет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ететін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балалар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8. Жұмыс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кестесі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1) көрсетілетін қызметті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беруші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: Қазақстан Республикасының еңбек заңнамасына сәйкес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демалыс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және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мереке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күндерін қоспағанда, көрсетілетін қызметті берушінің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белгіленген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жұмыс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кестесі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бойынша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дүйсенбі – жұма аралығында сағат 13.00-ден 14.30-ға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дейінгі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түскі үзіліспен сағат 09.00-ден 18.30-ға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дейін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Өтініштерді қабылдау және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қызмет көрсету нәтижесін беру сағат 13.00-ден 14.30-ға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дейінгі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түскі үзіліспен сағат 09.00-ден 17.30-ға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дейін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жүзеге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асырылады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қызмет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алдын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ала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жазылусыз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және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жеделдетіп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қызмет көрсетусіз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кезек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күту тәртібімен көрсетіледі;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2)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корпорация: Қазақстан Республикасының еңбек заңнамасына сәйкес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жексенбі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және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мереке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күндерін қоспағанда,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белгіленген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жұмыс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кестесі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бойынша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дүйсенбі мен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сенбіні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қоса алғанда түскі үзіліссіз сағат 09.00-ден 20.00-ге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дейін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Қабылдау "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электронды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кезек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тәртібінде көрсетілетін қызметті алушының таңдауы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бойынша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жүзеге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асырылады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электронды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кезекті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портал арқылы брондауға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болады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3)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порталда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: жөндеу жұмыстарын жүргізуге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байланысты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техникалық үзілістерді қоспағанда, тәулік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бойы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9. Көрсетілетін қызметті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алушы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жүгінген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кезде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қызмет көрсету үшін қажетті құжаттар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тізбесі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көрсетілетін қызметті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берушіге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немесе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корпорацияға: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1) осы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көрсетілетін қызмет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стандартына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hyperlink r:id="rId6" w:anchor="z95" w:history="1">
        <w:r w:rsidRPr="0056469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1-қосымшаға</w:t>
        </w:r>
      </w:hyperlink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сәйкес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нысан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бойынша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өтініш;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2) баланың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туу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туралы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куәлігі (сәйкестендіру үшін);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3) көрсетілетін қызметті алушының (ата-анасының бірінің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немесе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заңды өкілдерінің (сәйкестендіру үшін)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жеке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басын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куәландыратын құжат;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4) әскери қызметкердің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немесе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арнаулы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орган қызметкерінің жұмыс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орнынан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берілген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мөр басылған және уәкілетті тұлғаның қолы қойылған анықтама (бар болғанда) (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берілген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күннен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бастап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күнтізбелік 10 күн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ішінде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жарамды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);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5)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ерекше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білім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беру қажеттілігі бар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балалар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үшін психологиялық-медициналық-педагогикалық консультацияның қорытындысы (бар болғанда);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6)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мектепке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дейінгі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ұйымға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бірінші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кезекте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орын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алу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құқығын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растайтын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құжаттар (бар болғанда).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Көрсетілетін қызметті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беруші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немесе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корпорацияның қызметкері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жеке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басын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куәландыратын құжаттар, баланың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туу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туралы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куәлігі, баланың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мекенжайы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туралы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анықтама,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мектепке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дейінгі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ұйымға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бірінші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кезекте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орын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алу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құқығын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растайтын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құжат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туралы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мәліметтерді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тиісті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ақпараттық жүйелерден "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электронды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үкімет"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шлюзі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арқылы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алады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Көрсетілетін қызметті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беруші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немесе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корпорацияның қызметкері Қазақстан Республикасының заңдарында өзгеше көзделмесе,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қызметті көрсету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кезінде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ақпараттық жүйелердегі заңмен қорғалатын құпиясы бар мәліметтерді пайдалануға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келісім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алады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Көрсетілетін қызметті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алушы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кент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ауыл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ауылдық округ әкімдігіне жүгінгенде құжаттардың түпнұсқаларын (сәйкестендіру үшін) және көшірмелерін ұсынады.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      Порталға: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1) осы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көрсетілетін қызмет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стандартына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hyperlink r:id="rId7" w:anchor="z95" w:history="1">
        <w:r w:rsidRPr="0056469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1-қосымшаға</w:t>
        </w:r>
      </w:hyperlink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сәйкес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нысан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бойынша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көрсетілетін қызмет алушының ЭЦҚ қойылған электрондық құжат нысанындағы өтініш;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1) әскери қызметкердің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немесе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арнаулы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орган қызметкерінің жұмыс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орнынан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берілген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мөр басылған және уәкілетті тұлғаның қолы қойылған анықтаманың (бар болғанда) (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берілген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күннен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бастап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күнтізбелік 10 күн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ішінде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жарамды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 скан-көшірмесі;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2)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ерекше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білім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беру қажеттілігі бар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балалар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үшін психологиялық-медициналық-педагогикалық консультация қорытындысының (бар болғанда) скан-көшірмесі.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Порталға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электронды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сұрау көрсетілетін қызметті алушының ЭЦҚ-мен куәландырылған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электронды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құжат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нысанында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немесе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бір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құпиясөз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енгізу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арқылы жүзеге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асырылады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Жеке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басын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куәландыратын құжаттар, баланың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туу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туралы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куәлігі, баланың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мекенжайы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туралы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анықтама,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мектепке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дейінгі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ұйымға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бірінші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кезекте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орын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алу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құқығын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растайтын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құжат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туралы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мәліметтерді көрсетілетін қызметті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алушы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тиісті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ақпараттық жүйелерден "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электронды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үкімет"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шлюзі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арқылы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алады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Порталда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электронды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сұрауды қабылдау көрсетілетін қызметті алушының "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жеке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кабинетінде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 жүзеге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асырылады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10. Көрсетілетін қызметті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алушы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осы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көрсетілетін қызмет стандартының 9-тармағына сәйкес құжаттар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топтамасын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толық ұсынбаған жағдайда,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корпорация қызметкері құжаттарды қабылдаудан бас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тартады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және осы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көрсетілетін қызмет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стандартына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hyperlink r:id="rId8" w:anchor="z97" w:history="1">
        <w:r w:rsidRPr="0056469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2-қосымшаға</w:t>
        </w:r>
      </w:hyperlink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сәйкес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нысан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бойынша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өтінішті қабылдаудан бас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тарту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туралы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қолхат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береді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көрсетілетін қызметті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алу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үшін көрсетілетін қызметті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алушы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ұсынған құжаттардың және (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немесе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) ондағы деректердің (мәліметтердің) дұрыс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еместігі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анықталған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кезде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құжаттардың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топтамасын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толық ұсынбаған және (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немесе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) қолданылу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мерзімі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өтіп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кеткен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құжаттарды ұсынған жағдайларда көрсетілетін қызметті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беруші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қызметті көрсетуден бас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тартады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564699" w:rsidRPr="00564699" w:rsidRDefault="00564699" w:rsidP="00564699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3-тарау.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қызмет көрсету мәселелері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бойынша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көрсетілетін қызметті берушінің және (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немесе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оның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лауазымды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адамдарының,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корпорация және (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немесе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олардың қызметкерлерінің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шешімдеріне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әрекетіне (әрекетсіздігіне) шағымдану тәртібі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11.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қызмет көрсету мәселелері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бойынша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көрсетілетін қызметті берушінің және (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немесе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) оның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лауазымды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адамдарының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шешімдеріне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әрекетіне (әрекетсіздігіне) шағымдану үшін шағым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жазбаша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түрде осы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көрсетілетін қызмет стандартының </w:t>
      </w:r>
      <w:hyperlink r:id="rId9" w:anchor="z89" w:history="1">
        <w:r w:rsidRPr="0056469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14-тармағында</w:t>
        </w:r>
      </w:hyperlink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көрсетілген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мекенжайлар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бойынша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көрсетілетін қызметті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беруші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басшысының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атына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беріледі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Шағымды қабылдаған адамның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тегін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және аты-жөнін,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берілген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шағымға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жауап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алу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мерзімін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және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орнын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көрсете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отырып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оның көрсетілетін қызметті берушінің кеңсесінде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тіркелуі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(мөртабан,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кіріс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нөмірі мен күні) шағымның қабылдануын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растау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болып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табылады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корпорация қызметкерінің әрекетіне (әрекетсіздігіне)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берілген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шағым осы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көрсетілетін қызмет стандартының </w:t>
      </w:r>
      <w:hyperlink r:id="rId10" w:anchor="z89" w:history="1">
        <w:r w:rsidRPr="0056469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14-тармағында</w:t>
        </w:r>
      </w:hyperlink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көрсетілген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мекенжайлар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бойынша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корпорацияның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басшысына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жолданады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Көрсетілетін қызметті берушінің,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корпорацияның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мекенжайына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келіп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түскен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қызмет көрсету мәселелері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бойынша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көрсетілетін қызметті алушының шағымы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тіркелген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күнінен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бастап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бес жұмыс күні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ішінде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қарастыруға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жатады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      Шағымды көрсетілетін қызметті алушының "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жеке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кабинетінен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 портал арқылы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жіберілген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кезде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көрсетілетін қызметті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беруші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өтінішті өңдеу (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жеткізу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тіркеу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орындау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туралы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белгілер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қарау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немесе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қараудан бас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тарту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туралы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жауап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)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барысында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жаңартылатын өтініш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туралы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ақпарат қолжетімді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болады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Көрсетілген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қызмет нәтижелерімен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келіспеген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жағдайда, көрсетілетін қызметті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алушы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қызметтер көрсету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сапасын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бағалау және бақылау жөніндегі уәкілетті органға шағыммен жүгінуге құқылы.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қызмет көрсету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сапасын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бағалау және бақылау жөніндегі уәкілетті органның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мекенжайына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келіп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түскен көрсетілетін қызметті алушының шағымы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тіркелген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күнінен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бастап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он бес жұмыс күні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ішінде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қарастыруға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жатады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Портал арқылы шағымдану тәртібі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туралы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ақпаратты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қызмет көрсету мәселелері жөніндегі Бірыңғай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байланыс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орталығы арқылы алуға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болады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12. Көрсетілген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қызмет нәтижелерімен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келіспеген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жағдайда, көрсетілетін қызметті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алушы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Қазақстан Республикасының заңнамасында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белгіленген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тәртіппен сотқа жүгінуге құқылы.</w:t>
      </w:r>
    </w:p>
    <w:p w:rsidR="00564699" w:rsidRPr="00564699" w:rsidRDefault="00564699" w:rsidP="00564699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4-тарау.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қызмет көрсетудің, оның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ішінде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электронды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нысанда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және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корпорациясы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арқылы көрсетілетін қызметтердің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ерекшеліктерін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ескере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отырып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қойылатын өзге де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талаптар</w:t>
      </w:r>
      <w:proofErr w:type="spellEnd"/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13. Организм функцияларының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тіршілік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әрекетін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шектейтін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денсаулығы тұрақты бұзылған көрсетілетін қызметті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алушылар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қажет болған жағдайда Бірыңғай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байланыс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орталығының 1414, 8 800 080 7777 нөмірлеріне жүгінгенде,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корпорацияның қызметкері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қызметті көрсету үшін құжат қабылдауды олардың тұрғылықты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жерінде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жүргізеді.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14.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қызмет көрсету орындарының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мекенжайлары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1) Министрліктің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www.edu.gov.kz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интернет-ресурсында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2)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корпорацияның www.gov4с.kz интернет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ресурсында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3)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www.e.gov.kz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порталында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орналастырылған.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15. Көрсетілетін қызметті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алушы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қызмет көрсету тәртібі және мәртебесі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туралы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ақпаратты қашықтықтан қол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жеткізу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режимінде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порталдың "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жеке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кабинеті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", көрсетілетін қызметті берушінің интернет-ресурсы,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қызмет көрсету мәселелері жөніндегі анықтама қызметтері, сондай-ақ Бірыңғай байланыс-орталығы арқылы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алады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564699" w:rsidRPr="00564699" w:rsidRDefault="00564699" w:rsidP="005646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16.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қызмет көрсету мәселелері жөніндегі анықтама қызметтерінің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байланыс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телефондары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Министрліктің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www.edu.gov.kz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интернет-ресурсында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"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көрсетілетін қызмет" бөлімінде көрсетілген.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Мемлекеттік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қызмет көрсету мәселелері жөніндегі бірыңғай </w:t>
      </w:r>
      <w:proofErr w:type="spellStart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байланыс</w:t>
      </w:r>
      <w:proofErr w:type="spellEnd"/>
      <w:r w:rsidRPr="005646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орталығы: 1414, 8-800-080-7777.</w:t>
      </w:r>
    </w:p>
    <w:p w:rsidR="00564699" w:rsidRPr="00564699" w:rsidRDefault="00564699" w:rsidP="0056469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35627" w:rsidRPr="00564699" w:rsidRDefault="00564699" w:rsidP="0056469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46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Жауапты тұлға: Шаймерденова Зауреш Накыповна </w:t>
      </w:r>
    </w:p>
    <w:p w:rsidR="00564699" w:rsidRPr="00564699" w:rsidRDefault="00564699" w:rsidP="0056469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646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тел: 8 701 105 18 22; </w:t>
      </w:r>
      <w:r w:rsidRPr="00564699">
        <w:rPr>
          <w:rStyle w:val="a6"/>
          <w:rFonts w:ascii="Times New Roman" w:hAnsi="Times New Roman" w:cs="Times New Roman"/>
          <w:b/>
          <w:color w:val="FFFFFF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64699"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8 /717/ 248 32 68</w:t>
      </w:r>
    </w:p>
    <w:sectPr w:rsidR="00564699" w:rsidRPr="00564699" w:rsidSect="00564699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564699"/>
    <w:rsid w:val="00261F6C"/>
    <w:rsid w:val="00564699"/>
    <w:rsid w:val="00D3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27"/>
  </w:style>
  <w:style w:type="paragraph" w:styleId="3">
    <w:name w:val="heading 3"/>
    <w:basedOn w:val="a"/>
    <w:link w:val="30"/>
    <w:uiPriority w:val="9"/>
    <w:qFormat/>
    <w:rsid w:val="00564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4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56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4699"/>
    <w:rPr>
      <w:color w:val="0000FF"/>
      <w:u w:val="single"/>
    </w:rPr>
  </w:style>
  <w:style w:type="table" w:styleId="a5">
    <w:name w:val="Table Grid"/>
    <w:basedOn w:val="a1"/>
    <w:uiPriority w:val="59"/>
    <w:rsid w:val="00564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5646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5000109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kaz/docs/V150001098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50001098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ilet.zan.kz/kaz/docs/V1500010981" TargetMode="External"/><Relationship Id="rId10" Type="http://schemas.openxmlformats.org/officeDocument/2006/relationships/hyperlink" Target="http://adilet.zan.kz/kaz/docs/V1500010981" TargetMode="External"/><Relationship Id="rId4" Type="http://schemas.openxmlformats.org/officeDocument/2006/relationships/hyperlink" Target="http://adilet.zan.kz/kaz/docs/V1700015966" TargetMode="External"/><Relationship Id="rId9" Type="http://schemas.openxmlformats.org/officeDocument/2006/relationships/hyperlink" Target="http://adilet.zan.kz/kaz/docs/V15000109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G6</dc:creator>
  <cp:keywords/>
  <dc:description/>
  <cp:lastModifiedBy>G6</cp:lastModifiedBy>
  <cp:revision>2</cp:revision>
  <dcterms:created xsi:type="dcterms:W3CDTF">2020-04-20T08:31:00Z</dcterms:created>
  <dcterms:modified xsi:type="dcterms:W3CDTF">2020-04-20T08:41:00Z</dcterms:modified>
</cp:coreProperties>
</file>